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454A0" w14:textId="3E0AEA0E" w:rsidR="00086643" w:rsidRPr="00086643" w:rsidRDefault="00086643" w:rsidP="00E41F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 w:rsidRPr="00086643">
        <w:rPr>
          <w:rFonts w:ascii="Tahoma" w:hAnsi="Tahoma" w:cs="Tahoma"/>
          <w:b/>
          <w:bCs/>
          <w:sz w:val="24"/>
          <w:szCs w:val="24"/>
          <w:u w:val="single"/>
        </w:rPr>
        <w:t>Stemmen met de stemcomputer</w:t>
      </w:r>
    </w:p>
    <w:p w14:paraId="43C1DDFF" w14:textId="48E6B1AD" w:rsidR="00086643" w:rsidRDefault="00086643" w:rsidP="00E41F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53B0DB1" w14:textId="7A6BF48F" w:rsidR="0067619E" w:rsidRDefault="0067619E" w:rsidP="00E41F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Bekijk hier de video:</w:t>
      </w:r>
    </w:p>
    <w:p w14:paraId="1A91FE4C" w14:textId="5AEDD6F9" w:rsidR="0067619E" w:rsidRDefault="0067619E" w:rsidP="0067619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715CF64E" wp14:editId="23E844A4">
            <wp:extent cx="4572000" cy="3429000"/>
            <wp:effectExtent l="0" t="0" r="0" b="0"/>
            <wp:docPr id="1" name="Video 1" descr="digitaal stemme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 descr="digitaal stemmen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eNX-KHZEvIU?feature=oembed&quot; frameborder=&quot;0&quot; allow=&quot;accelerometer; autoplay; clipboard-write; encrypted-media; gyroscope; picture-in-picture&quot; allowfullscreen=&quot;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6BB36" w14:textId="209E0313" w:rsidR="0067619E" w:rsidRDefault="0067619E" w:rsidP="00E41F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8E8ABEB" w14:textId="4118432B" w:rsidR="0067619E" w:rsidRDefault="0067619E" w:rsidP="00E41F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5AD59891" w14:textId="4F4AEB9C" w:rsidR="0067619E" w:rsidRDefault="0067619E" w:rsidP="00E41F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83D9FF5" w14:textId="3F2E3D24" w:rsidR="0067619E" w:rsidRDefault="0067619E" w:rsidP="00E41F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BEC5E53" w14:textId="65EB8498" w:rsidR="0067619E" w:rsidRDefault="0067619E" w:rsidP="00E41F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74AB189" w14:textId="278980FB" w:rsidR="0067619E" w:rsidRDefault="0067619E" w:rsidP="00E41F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125D71A" w14:textId="03B9E9F3" w:rsidR="0067619E" w:rsidRDefault="0067619E" w:rsidP="00E41F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0E50B92A" w14:textId="49DC4857" w:rsidR="0067619E" w:rsidRDefault="0067619E" w:rsidP="00E41F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22D00168" w14:textId="20D2B76B" w:rsidR="0067619E" w:rsidRDefault="0067619E" w:rsidP="00E41F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ED34608" w14:textId="1A3289A9" w:rsidR="0067619E" w:rsidRDefault="0067619E" w:rsidP="00E41F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FD7C953" w14:textId="77777777" w:rsidR="0067619E" w:rsidRDefault="0067619E" w:rsidP="00E41F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416240E7" w14:textId="7025556F" w:rsidR="0067619E" w:rsidRPr="0067619E" w:rsidRDefault="0067619E" w:rsidP="00E41F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stappen nog eens op een rijtje</w:t>
      </w:r>
    </w:p>
    <w:p w14:paraId="5408FFB6" w14:textId="77777777" w:rsidR="0067619E" w:rsidRDefault="0067619E" w:rsidP="00E41F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</w:pPr>
    </w:p>
    <w:p w14:paraId="2AD12AD3" w14:textId="78CE31AE" w:rsidR="00E41FAC" w:rsidRPr="003B42F0" w:rsidRDefault="0067619E" w:rsidP="00E41F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  <w:t>S</w:t>
      </w:r>
      <w:r w:rsidR="00E41FAC" w:rsidRPr="003B42F0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  <w:t xml:space="preserve">tap 1 </w:t>
      </w:r>
    </w:p>
    <w:p w14:paraId="3564AC8E" w14:textId="77777777" w:rsidR="00E41FAC" w:rsidRPr="00633D02" w:rsidRDefault="00E41FAC" w:rsidP="00E41F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33D02">
        <w:rPr>
          <w:rFonts w:ascii="Tahoma" w:hAnsi="Tahoma" w:cs="Tahoma"/>
          <w:color w:val="000000" w:themeColor="text1"/>
          <w:sz w:val="24"/>
          <w:szCs w:val="24"/>
        </w:rPr>
        <w:t>In het stemlokaal geef je je identiteitskaart en oproepingsbrief af aan de voorzitter.</w:t>
      </w:r>
    </w:p>
    <w:p w14:paraId="723C9D7F" w14:textId="77777777" w:rsidR="00E41FAC" w:rsidRDefault="00E41FAC" w:rsidP="00E41F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</w:p>
    <w:p w14:paraId="1A731025" w14:textId="77777777" w:rsidR="00E41FAC" w:rsidRPr="003B42F0" w:rsidRDefault="00E41FAC" w:rsidP="00E41F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</w:pPr>
      <w:r w:rsidRPr="003B42F0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  <w:t xml:space="preserve">Stap 2 </w:t>
      </w:r>
    </w:p>
    <w:p w14:paraId="4B3F0A6C" w14:textId="77777777" w:rsidR="00E41FAC" w:rsidRDefault="00E41FAC" w:rsidP="00E41F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633D02">
        <w:rPr>
          <w:rFonts w:ascii="Tahoma" w:hAnsi="Tahoma" w:cs="Tahoma"/>
          <w:bCs/>
          <w:color w:val="000000" w:themeColor="text1"/>
          <w:sz w:val="24"/>
          <w:szCs w:val="24"/>
        </w:rPr>
        <w:t xml:space="preserve">De voorzitter geeft je </w:t>
      </w:r>
      <w:r>
        <w:rPr>
          <w:rFonts w:ascii="Tahoma" w:hAnsi="Tahoma" w:cs="Tahoma"/>
          <w:bCs/>
          <w:color w:val="000000" w:themeColor="text1"/>
          <w:sz w:val="24"/>
          <w:szCs w:val="24"/>
        </w:rPr>
        <w:t>een witte chipkaart.</w:t>
      </w:r>
    </w:p>
    <w:p w14:paraId="4C7FA6CD" w14:textId="77777777" w:rsidR="00E41FAC" w:rsidRDefault="00E41FAC" w:rsidP="00E41F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633D02">
        <w:rPr>
          <w:rFonts w:ascii="Tahoma" w:hAnsi="Tahoma" w:cs="Tahoma"/>
          <w:bCs/>
          <w:color w:val="000000" w:themeColor="text1"/>
          <w:sz w:val="24"/>
          <w:szCs w:val="24"/>
        </w:rPr>
        <w:t>Je gaat het stemhokje in</w:t>
      </w:r>
      <w:r>
        <w:rPr>
          <w:rFonts w:ascii="Tahoma" w:hAnsi="Tahoma" w:cs="Tahoma"/>
          <w:bCs/>
          <w:color w:val="000000" w:themeColor="text1"/>
          <w:sz w:val="24"/>
          <w:szCs w:val="24"/>
        </w:rPr>
        <w:t xml:space="preserve"> </w:t>
      </w:r>
      <w:r w:rsidRPr="00633D02">
        <w:rPr>
          <w:rFonts w:ascii="Tahoma" w:hAnsi="Tahoma" w:cs="Tahoma"/>
          <w:bCs/>
          <w:color w:val="000000" w:themeColor="text1"/>
          <w:sz w:val="24"/>
          <w:szCs w:val="24"/>
        </w:rPr>
        <w:t xml:space="preserve">om te stemmen. </w:t>
      </w:r>
    </w:p>
    <w:p w14:paraId="582EF0F2" w14:textId="77777777" w:rsidR="00E41FAC" w:rsidRDefault="00E41FAC" w:rsidP="00E41FAC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1BDE5207" w14:textId="77777777" w:rsidR="00E41FAC" w:rsidRDefault="00E41FAC" w:rsidP="00E41FAC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BA1CBF3" wp14:editId="5CD6B171">
            <wp:extent cx="5758178" cy="4292459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178" cy="4292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D8F6A" w14:textId="79F9A635" w:rsidR="00E41FAC" w:rsidRDefault="00E41FAC" w:rsidP="00E41FAC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796A4466" w14:textId="7CCEF4B6" w:rsidR="0067619E" w:rsidRDefault="0067619E" w:rsidP="00E41FAC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2A8EED78" w14:textId="4838D81B" w:rsidR="0067619E" w:rsidRDefault="0067619E" w:rsidP="00E41FAC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47C75089" w14:textId="77777777" w:rsidR="0067619E" w:rsidRDefault="0067619E" w:rsidP="00E41FAC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2C73AA2E" w14:textId="77777777" w:rsidR="00E41FAC" w:rsidRPr="003B42F0" w:rsidRDefault="00E41FAC" w:rsidP="00E41F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</w:pPr>
      <w:r w:rsidRPr="003B42F0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  <w:t xml:space="preserve">Stap 3 </w:t>
      </w:r>
    </w:p>
    <w:p w14:paraId="6C5463ED" w14:textId="77777777" w:rsidR="00E41FAC" w:rsidRDefault="00E41FAC" w:rsidP="00E41F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7C8A644B" w14:textId="77777777" w:rsidR="00E41FAC" w:rsidRDefault="00E41FAC" w:rsidP="00E41F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052770E3" wp14:editId="336231FD">
            <wp:extent cx="2800350" cy="1038225"/>
            <wp:effectExtent l="0" t="0" r="0" b="952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65435A4">
        <w:rPr>
          <w:rFonts w:ascii="Tahoma" w:hAnsi="Tahoma" w:cs="Tahoma"/>
          <w:color w:val="000000" w:themeColor="text1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22622C97" wp14:editId="59248D00">
            <wp:extent cx="2781808" cy="1033780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808" cy="103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69258" w14:textId="77777777" w:rsidR="00E41FAC" w:rsidRDefault="00E41FAC" w:rsidP="00E41F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  <w:u w:val="single"/>
        </w:rPr>
      </w:pPr>
    </w:p>
    <w:p w14:paraId="1C9938FA" w14:textId="77777777" w:rsidR="00E41FAC" w:rsidRDefault="00E41FAC" w:rsidP="00E41F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  <w:u w:val="single"/>
        </w:rPr>
      </w:pPr>
    </w:p>
    <w:p w14:paraId="3D2B7DBA" w14:textId="77777777" w:rsidR="00E41FAC" w:rsidRDefault="00E41FAC" w:rsidP="00E41FAC">
      <w:pPr>
        <w:rPr>
          <w:rFonts w:ascii="Tahoma" w:hAnsi="Tahoma" w:cs="Tahoma"/>
          <w:b/>
          <w:color w:val="000000" w:themeColor="text1"/>
          <w:sz w:val="24"/>
          <w:szCs w:val="24"/>
          <w:u w:val="single"/>
        </w:rPr>
      </w:pPr>
      <w:r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br w:type="page"/>
      </w:r>
    </w:p>
    <w:p w14:paraId="4883172B" w14:textId="77777777" w:rsidR="00E41FAC" w:rsidRPr="003B42F0" w:rsidRDefault="00E41FAC" w:rsidP="00E41F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  <w:u w:val="single"/>
        </w:rPr>
      </w:pPr>
      <w:r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lastRenderedPageBreak/>
        <w:t>Stap 4</w:t>
      </w:r>
    </w:p>
    <w:p w14:paraId="681CBB37" w14:textId="77777777" w:rsidR="00E41FAC" w:rsidRDefault="00E41FAC" w:rsidP="00E41F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31470AB8" w14:textId="20F03817" w:rsidR="00E41FAC" w:rsidRDefault="00E41FAC" w:rsidP="00E41F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045C0E85" wp14:editId="6A422DE3">
            <wp:extent cx="2790825" cy="1028700"/>
            <wp:effectExtent l="0" t="0" r="9525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619E">
        <w:rPr>
          <w:rFonts w:ascii="Tahoma" w:hAnsi="Tahoma" w:cs="Tahoma"/>
          <w:color w:val="000000" w:themeColor="text1"/>
          <w:sz w:val="24"/>
          <w:szCs w:val="24"/>
        </w:rPr>
        <w:t xml:space="preserve">   </w:t>
      </w:r>
      <w:r w:rsidR="0067619E">
        <w:rPr>
          <w:noProof/>
        </w:rPr>
        <w:drawing>
          <wp:inline distT="0" distB="0" distL="0" distR="0" wp14:anchorId="042F4881" wp14:editId="24FD1D16">
            <wp:extent cx="2765933" cy="1028965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5933" cy="102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D7413" w14:textId="77777777" w:rsidR="00E41FAC" w:rsidRDefault="00E41FAC" w:rsidP="00E41F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62A42818" wp14:editId="4E526536">
            <wp:extent cx="2781300" cy="1028700"/>
            <wp:effectExtent l="0" t="0" r="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AB83E" w14:textId="1954C810" w:rsidR="00E41FAC" w:rsidRDefault="00E41FAC" w:rsidP="00E41F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648BDE5C" w14:textId="64DE5360" w:rsidR="0067619E" w:rsidRDefault="0067619E" w:rsidP="00E41F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40316F8E" w14:textId="439160B8" w:rsidR="0067619E" w:rsidRDefault="0067619E" w:rsidP="00E41F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3B384D48" w14:textId="77777777" w:rsidR="0067619E" w:rsidRPr="00633D02" w:rsidRDefault="0067619E" w:rsidP="00E41F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</w:p>
    <w:p w14:paraId="3AFB1D55" w14:textId="77777777" w:rsidR="00E41FAC" w:rsidRPr="003B42F0" w:rsidRDefault="00E41FAC" w:rsidP="00E41F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</w:pPr>
      <w:r w:rsidRPr="003B42F0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  <w:t xml:space="preserve">Stap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  <w:t>5</w:t>
      </w:r>
      <w:r w:rsidRPr="003B42F0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4EA114A1" w14:textId="77777777" w:rsidR="00E41FAC" w:rsidRPr="00633D02" w:rsidRDefault="00E41FAC" w:rsidP="00E41F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33D02">
        <w:rPr>
          <w:rFonts w:ascii="Tahoma" w:hAnsi="Tahoma" w:cs="Tahoma"/>
          <w:color w:val="000000" w:themeColor="text1"/>
          <w:sz w:val="24"/>
          <w:szCs w:val="24"/>
        </w:rPr>
        <w:t>Je krijgt je identiteitskaart en oproepingsbrief terug van de voorzitter. Je oproepingsbrief is afgestempeld als bewijs dat je naar het stemlokaal bent</w:t>
      </w:r>
    </w:p>
    <w:p w14:paraId="0585E289" w14:textId="7F6E6157" w:rsidR="001B0067" w:rsidRPr="00086643" w:rsidRDefault="00E41FAC" w:rsidP="00086643">
      <w:pPr>
        <w:spacing w:after="0" w:line="24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633D02">
        <w:rPr>
          <w:rFonts w:ascii="Tahoma" w:hAnsi="Tahoma" w:cs="Tahoma"/>
          <w:color w:val="000000" w:themeColor="text1"/>
          <w:sz w:val="24"/>
          <w:szCs w:val="24"/>
        </w:rPr>
        <w:t>gekomen.</w:t>
      </w:r>
    </w:p>
    <w:sectPr w:rsidR="001B0067" w:rsidRPr="00086643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C4229" w14:textId="77777777" w:rsidR="000F1DD9" w:rsidRDefault="000F1DD9" w:rsidP="00917E50">
      <w:pPr>
        <w:spacing w:after="0" w:line="240" w:lineRule="auto"/>
      </w:pPr>
      <w:r>
        <w:separator/>
      </w:r>
    </w:p>
  </w:endnote>
  <w:endnote w:type="continuationSeparator" w:id="0">
    <w:p w14:paraId="76A16092" w14:textId="77777777" w:rsidR="000F1DD9" w:rsidRDefault="000F1DD9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398C3" w14:textId="77777777" w:rsidR="000F1DD9" w:rsidRDefault="000F1DD9" w:rsidP="00917E50">
      <w:pPr>
        <w:spacing w:after="0" w:line="240" w:lineRule="auto"/>
      </w:pPr>
      <w:r>
        <w:separator/>
      </w:r>
    </w:p>
  </w:footnote>
  <w:footnote w:type="continuationSeparator" w:id="0">
    <w:p w14:paraId="394DC4C2" w14:textId="77777777" w:rsidR="000F1DD9" w:rsidRDefault="000F1DD9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1057B400" w:rsidR="007365FD" w:rsidRDefault="00B4737C" w:rsidP="007365FD">
    <w:pPr>
      <w:pStyle w:val="Koptekst"/>
      <w:pBdr>
        <w:bottom w:val="single" w:sz="6" w:space="1" w:color="auto"/>
      </w:pBdr>
    </w:pPr>
    <w:r>
      <w:t>10</w:t>
    </w:r>
    <w:r w:rsidR="00282447">
      <w:t>-17-01</w:t>
    </w:r>
    <w:r w:rsidR="007365FD">
      <w:t xml:space="preserve"> </w:t>
    </w:r>
    <w:r w:rsidR="00675ED6">
      <w:t xml:space="preserve">- </w:t>
    </w:r>
    <w:r>
      <w:t>Verkiezingen</w:t>
    </w:r>
    <w:r w:rsidR="007365FD">
      <w:t xml:space="preserve"> </w:t>
    </w:r>
    <w:r>
      <w:t>–</w:t>
    </w:r>
    <w:r w:rsidR="007365FD">
      <w:t xml:space="preserve"> </w:t>
    </w:r>
    <w:r>
      <w:t xml:space="preserve">Stemmen </w:t>
    </w:r>
    <w:r w:rsidR="00E41FAC">
      <w:t>met de stemcomputer</w:t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89727610">
    <w:abstractNumId w:val="0"/>
  </w:num>
  <w:num w:numId="2" w16cid:durableId="716782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XVray4y0ys9dDrxf3+qrk4Mpfj+t9OcgaCEHs8skuaquXaS6MiyXG4byUf24XEfZA91azExIBpi75v2Weg4zsA==" w:salt="v+2QsEndh+3f6BVPuNS5q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488F"/>
    <w:rsid w:val="000177A1"/>
    <w:rsid w:val="000743A9"/>
    <w:rsid w:val="00086643"/>
    <w:rsid w:val="000F1DD9"/>
    <w:rsid w:val="001A284F"/>
    <w:rsid w:val="001B0067"/>
    <w:rsid w:val="001B0A8C"/>
    <w:rsid w:val="001D5C80"/>
    <w:rsid w:val="0020794F"/>
    <w:rsid w:val="00252005"/>
    <w:rsid w:val="00282447"/>
    <w:rsid w:val="00314D79"/>
    <w:rsid w:val="003A27C7"/>
    <w:rsid w:val="003B67B5"/>
    <w:rsid w:val="003C3D04"/>
    <w:rsid w:val="004168D3"/>
    <w:rsid w:val="00465E4E"/>
    <w:rsid w:val="00480647"/>
    <w:rsid w:val="00485D0C"/>
    <w:rsid w:val="004F2E95"/>
    <w:rsid w:val="0052060A"/>
    <w:rsid w:val="00571C85"/>
    <w:rsid w:val="005D053A"/>
    <w:rsid w:val="006473C9"/>
    <w:rsid w:val="00675ED6"/>
    <w:rsid w:val="0067619E"/>
    <w:rsid w:val="006E495D"/>
    <w:rsid w:val="007365FD"/>
    <w:rsid w:val="007E71E6"/>
    <w:rsid w:val="00802999"/>
    <w:rsid w:val="008A0922"/>
    <w:rsid w:val="008C20F4"/>
    <w:rsid w:val="00917E50"/>
    <w:rsid w:val="009F766F"/>
    <w:rsid w:val="00A20299"/>
    <w:rsid w:val="00A97602"/>
    <w:rsid w:val="00AF1395"/>
    <w:rsid w:val="00B07516"/>
    <w:rsid w:val="00B142B6"/>
    <w:rsid w:val="00B33364"/>
    <w:rsid w:val="00B4737C"/>
    <w:rsid w:val="00C53A82"/>
    <w:rsid w:val="00C6723C"/>
    <w:rsid w:val="00CB04B5"/>
    <w:rsid w:val="00D0258F"/>
    <w:rsid w:val="00D673E8"/>
    <w:rsid w:val="00DD7BCC"/>
    <w:rsid w:val="00E41FAC"/>
    <w:rsid w:val="00E60571"/>
    <w:rsid w:val="00E92CC1"/>
    <w:rsid w:val="00F3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eNX-KHZEvIU?feature=oembed" TargetMode="Externa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77</Words>
  <Characters>425</Characters>
  <Application>Microsoft Office Word</Application>
  <DocSecurity>8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10</cp:revision>
  <dcterms:created xsi:type="dcterms:W3CDTF">2021-05-14T15:31:00Z</dcterms:created>
  <dcterms:modified xsi:type="dcterms:W3CDTF">2023-02-20T13:07:00Z</dcterms:modified>
</cp:coreProperties>
</file>